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9D" w:rsidRDefault="0068739D" w:rsidP="00DA63AF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8739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312BC916" wp14:editId="77CE17DF">
            <wp:simplePos x="0" y="0"/>
            <wp:positionH relativeFrom="margin">
              <wp:posOffset>71564</wp:posOffset>
            </wp:positionH>
            <wp:positionV relativeFrom="margin">
              <wp:posOffset>-6805</wp:posOffset>
            </wp:positionV>
            <wp:extent cx="1004570" cy="1064895"/>
            <wp:effectExtent l="0" t="0" r="5080" b="1905"/>
            <wp:wrapSquare wrapText="bothSides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2" t="4780" r="16409"/>
                    <a:stretch/>
                  </pic:blipFill>
                  <pic:spPr>
                    <a:xfrm>
                      <a:off x="0" y="0"/>
                      <a:ext cx="1004570" cy="1064895"/>
                    </a:xfrm>
                    <a:prstGeom prst="snip2SameRect">
                      <a:avLst>
                        <a:gd name="adj1" fmla="val 31428"/>
                        <a:gd name="adj2" fmla="val 10890"/>
                      </a:avLst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39D" w:rsidRDefault="0068739D" w:rsidP="00DA63AF">
      <w:pPr>
        <w:ind w:firstLine="0"/>
        <w:jc w:val="center"/>
        <w:rPr>
          <w:b/>
          <w:sz w:val="28"/>
          <w:szCs w:val="28"/>
        </w:rPr>
      </w:pPr>
    </w:p>
    <w:p w:rsidR="00404BB9" w:rsidRPr="0068739D" w:rsidRDefault="00DA63AF" w:rsidP="00DA63AF">
      <w:pPr>
        <w:ind w:firstLine="0"/>
        <w:jc w:val="center"/>
        <w:rPr>
          <w:i/>
        </w:rPr>
      </w:pPr>
      <w:r w:rsidRPr="0068739D">
        <w:rPr>
          <w:b/>
          <w:sz w:val="28"/>
          <w:szCs w:val="28"/>
        </w:rPr>
        <w:t>О ходе с</w:t>
      </w:r>
      <w:r w:rsidR="00404BB9" w:rsidRPr="0068739D">
        <w:rPr>
          <w:b/>
          <w:sz w:val="28"/>
          <w:szCs w:val="28"/>
        </w:rPr>
        <w:t>ельскохозяйственн</w:t>
      </w:r>
      <w:r w:rsidRPr="0068739D">
        <w:rPr>
          <w:b/>
          <w:sz w:val="28"/>
          <w:szCs w:val="28"/>
        </w:rPr>
        <w:t>ой</w:t>
      </w:r>
      <w:r w:rsidR="00404BB9" w:rsidRPr="0068739D">
        <w:rPr>
          <w:b/>
          <w:sz w:val="28"/>
          <w:szCs w:val="28"/>
        </w:rPr>
        <w:t xml:space="preserve"> микроперепис</w:t>
      </w:r>
      <w:r w:rsidRPr="0068739D">
        <w:rPr>
          <w:b/>
          <w:sz w:val="28"/>
          <w:szCs w:val="28"/>
        </w:rPr>
        <w:t>и</w:t>
      </w:r>
      <w:r w:rsidR="00404BB9" w:rsidRPr="0068739D">
        <w:rPr>
          <w:b/>
          <w:sz w:val="28"/>
          <w:szCs w:val="28"/>
        </w:rPr>
        <w:t xml:space="preserve"> 2021 года</w:t>
      </w:r>
      <w:r w:rsidR="009370C5" w:rsidRPr="0068739D">
        <w:rPr>
          <w:b/>
          <w:sz w:val="28"/>
          <w:szCs w:val="28"/>
        </w:rPr>
        <w:br/>
      </w:r>
      <w:r w:rsidR="00404BB9" w:rsidRPr="0068739D">
        <w:rPr>
          <w:b/>
          <w:sz w:val="28"/>
          <w:szCs w:val="28"/>
        </w:rPr>
        <w:t>в Ленинградской области</w:t>
      </w:r>
      <w:r w:rsidR="00404BB9" w:rsidRPr="00404BB9">
        <w:rPr>
          <w:sz w:val="28"/>
          <w:szCs w:val="28"/>
        </w:rPr>
        <w:t xml:space="preserve"> </w:t>
      </w:r>
      <w:r w:rsidR="00404BB9" w:rsidRPr="00404BB9">
        <w:rPr>
          <w:sz w:val="28"/>
          <w:szCs w:val="28"/>
        </w:rPr>
        <w:br/>
      </w:r>
      <w:r w:rsidR="00404BB9" w:rsidRPr="0068739D">
        <w:rPr>
          <w:i/>
        </w:rPr>
        <w:t>(по состоянию на 1</w:t>
      </w:r>
      <w:r w:rsidR="009370C5" w:rsidRPr="0068739D">
        <w:rPr>
          <w:i/>
        </w:rPr>
        <w:t>3</w:t>
      </w:r>
      <w:r w:rsidR="00404BB9" w:rsidRPr="0068739D">
        <w:rPr>
          <w:i/>
        </w:rPr>
        <w:t xml:space="preserve"> августа 2021 года)</w:t>
      </w:r>
    </w:p>
    <w:p w:rsidR="0068739D" w:rsidRPr="00404BB9" w:rsidRDefault="0068739D" w:rsidP="00404BB9">
      <w:pPr>
        <w:jc w:val="center"/>
        <w:rPr>
          <w:sz w:val="28"/>
          <w:szCs w:val="28"/>
        </w:rPr>
      </w:pPr>
    </w:p>
    <w:p w:rsidR="00404BB9" w:rsidRDefault="000939E2" w:rsidP="00404BB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404BB9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продолжается</w:t>
      </w:r>
      <w:r w:rsidRPr="00404BB9">
        <w:rPr>
          <w:sz w:val="28"/>
          <w:szCs w:val="28"/>
        </w:rPr>
        <w:t xml:space="preserve"> </w:t>
      </w:r>
      <w:r w:rsidR="00404BB9" w:rsidRPr="00404BB9">
        <w:rPr>
          <w:sz w:val="28"/>
          <w:szCs w:val="28"/>
        </w:rPr>
        <w:t>Сельскохозяйственная микроперепись</w:t>
      </w:r>
      <w:r>
        <w:rPr>
          <w:sz w:val="28"/>
          <w:szCs w:val="28"/>
        </w:rPr>
        <w:t>. В воскресенье – экватор!</w:t>
      </w:r>
      <w:r w:rsidR="00404BB9" w:rsidRPr="00404BB9">
        <w:rPr>
          <w:sz w:val="28"/>
          <w:szCs w:val="28"/>
        </w:rPr>
        <w:t xml:space="preserve"> </w:t>
      </w:r>
    </w:p>
    <w:p w:rsidR="00404BB9" w:rsidRDefault="00404BB9" w:rsidP="00404BB9">
      <w:pPr>
        <w:rPr>
          <w:sz w:val="28"/>
          <w:szCs w:val="28"/>
        </w:rPr>
      </w:pPr>
      <w:r w:rsidRPr="00404BB9">
        <w:rPr>
          <w:sz w:val="28"/>
          <w:szCs w:val="28"/>
        </w:rPr>
        <w:t>По состоянию на 1</w:t>
      </w:r>
      <w:r w:rsidR="009370C5">
        <w:rPr>
          <w:sz w:val="28"/>
          <w:szCs w:val="28"/>
        </w:rPr>
        <w:t>3</w:t>
      </w:r>
      <w:r w:rsidRPr="00404BB9">
        <w:rPr>
          <w:sz w:val="28"/>
          <w:szCs w:val="28"/>
        </w:rPr>
        <w:t xml:space="preserve"> августа 2021 года переписчики опросили</w:t>
      </w:r>
      <w:r w:rsidR="00B74C95">
        <w:rPr>
          <w:sz w:val="28"/>
          <w:szCs w:val="28"/>
        </w:rPr>
        <w:t xml:space="preserve"> владельцев</w:t>
      </w:r>
      <w:r w:rsidRPr="00404BB9">
        <w:rPr>
          <w:sz w:val="28"/>
          <w:szCs w:val="28"/>
        </w:rPr>
        <w:t xml:space="preserve"> </w:t>
      </w:r>
      <w:r w:rsidR="00F90E05" w:rsidRPr="00F90E05">
        <w:rPr>
          <w:sz w:val="28"/>
          <w:szCs w:val="28"/>
        </w:rPr>
        <w:t>106</w:t>
      </w:r>
      <w:r w:rsidR="00B74C95">
        <w:rPr>
          <w:sz w:val="28"/>
          <w:szCs w:val="28"/>
        </w:rPr>
        <w:t>,</w:t>
      </w:r>
      <w:r w:rsidR="00F90E05">
        <w:rPr>
          <w:sz w:val="28"/>
          <w:szCs w:val="28"/>
        </w:rPr>
        <w:t>6</w:t>
      </w:r>
      <w:r w:rsidR="00B74C95">
        <w:rPr>
          <w:sz w:val="28"/>
          <w:szCs w:val="28"/>
        </w:rPr>
        <w:t xml:space="preserve"> тыс.</w:t>
      </w:r>
      <w:r w:rsidRPr="00F90E05">
        <w:rPr>
          <w:sz w:val="28"/>
          <w:szCs w:val="28"/>
        </w:rPr>
        <w:t xml:space="preserve"> </w:t>
      </w:r>
      <w:r w:rsidRPr="00404BB9">
        <w:rPr>
          <w:sz w:val="28"/>
          <w:szCs w:val="28"/>
        </w:rPr>
        <w:t>личных подсобных хозяйств</w:t>
      </w:r>
      <w:r>
        <w:rPr>
          <w:sz w:val="28"/>
          <w:szCs w:val="28"/>
        </w:rPr>
        <w:t xml:space="preserve">, </w:t>
      </w:r>
      <w:r w:rsidR="00B74C9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F90E05" w:rsidRPr="00F90E05">
        <w:rPr>
          <w:sz w:val="28"/>
          <w:szCs w:val="28"/>
        </w:rPr>
        <w:t>41</w:t>
      </w:r>
      <w:r w:rsidRPr="00404BB9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числа хозяйств, </w:t>
      </w:r>
      <w:r w:rsidRPr="00404BB9">
        <w:rPr>
          <w:sz w:val="28"/>
          <w:szCs w:val="28"/>
        </w:rPr>
        <w:t xml:space="preserve">и </w:t>
      </w:r>
      <w:r w:rsidR="00F90E05" w:rsidRPr="00F90E05">
        <w:rPr>
          <w:sz w:val="28"/>
          <w:szCs w:val="28"/>
        </w:rPr>
        <w:t>141</w:t>
      </w:r>
      <w:r w:rsidR="00056A28">
        <w:rPr>
          <w:sz w:val="28"/>
          <w:szCs w:val="28"/>
        </w:rPr>
        <w:t>5</w:t>
      </w:r>
      <w:r w:rsidRPr="00F90E05">
        <w:rPr>
          <w:sz w:val="28"/>
          <w:szCs w:val="28"/>
        </w:rPr>
        <w:t xml:space="preserve"> </w:t>
      </w:r>
      <w:r w:rsidR="00B74C95">
        <w:rPr>
          <w:sz w:val="28"/>
          <w:szCs w:val="28"/>
        </w:rPr>
        <w:t xml:space="preserve">председателей </w:t>
      </w:r>
      <w:r w:rsidRPr="00404BB9">
        <w:rPr>
          <w:sz w:val="28"/>
          <w:szCs w:val="28"/>
        </w:rPr>
        <w:t>садоводческих, огороднических и дачных некоммерческих объединений граждан</w:t>
      </w:r>
      <w:r>
        <w:rPr>
          <w:sz w:val="28"/>
          <w:szCs w:val="28"/>
        </w:rPr>
        <w:t xml:space="preserve">, что составляет </w:t>
      </w:r>
      <w:r w:rsidR="00F90E05" w:rsidRPr="00F90E05">
        <w:rPr>
          <w:sz w:val="28"/>
          <w:szCs w:val="28"/>
        </w:rPr>
        <w:t>37</w:t>
      </w:r>
      <w:r w:rsidRPr="00404BB9">
        <w:rPr>
          <w:sz w:val="28"/>
          <w:szCs w:val="28"/>
        </w:rPr>
        <w:t xml:space="preserve">% </w:t>
      </w:r>
      <w:r>
        <w:rPr>
          <w:sz w:val="28"/>
          <w:szCs w:val="28"/>
        </w:rPr>
        <w:t>от общего числа объединений</w:t>
      </w:r>
      <w:r w:rsidR="00B74C95">
        <w:rPr>
          <w:sz w:val="28"/>
          <w:szCs w:val="28"/>
        </w:rPr>
        <w:t>, включенных в перепись</w:t>
      </w:r>
      <w:r>
        <w:rPr>
          <w:sz w:val="28"/>
          <w:szCs w:val="28"/>
        </w:rPr>
        <w:t>.</w:t>
      </w:r>
    </w:p>
    <w:p w:rsidR="00404BB9" w:rsidRPr="00F90E05" w:rsidRDefault="00404BB9" w:rsidP="00404BB9">
      <w:pPr>
        <w:rPr>
          <w:sz w:val="28"/>
          <w:szCs w:val="28"/>
        </w:rPr>
      </w:pPr>
      <w:r>
        <w:rPr>
          <w:sz w:val="28"/>
          <w:szCs w:val="28"/>
        </w:rPr>
        <w:t xml:space="preserve">Лидерами по </w:t>
      </w:r>
      <w:r w:rsidR="009370C5" w:rsidRPr="00F90E05">
        <w:rPr>
          <w:sz w:val="28"/>
          <w:szCs w:val="28"/>
        </w:rPr>
        <w:t>выполнению плана обследования</w:t>
      </w:r>
      <w:r w:rsidRPr="00F90E05">
        <w:rPr>
          <w:sz w:val="28"/>
          <w:szCs w:val="28"/>
        </w:rPr>
        <w:t xml:space="preserve"> </w:t>
      </w:r>
      <w:r w:rsidR="009370C5" w:rsidRPr="00F90E05">
        <w:rPr>
          <w:sz w:val="28"/>
          <w:szCs w:val="28"/>
        </w:rPr>
        <w:t>личных подсобных хозяйств в сель</w:t>
      </w:r>
      <w:r w:rsidR="000939E2">
        <w:rPr>
          <w:sz w:val="28"/>
          <w:szCs w:val="28"/>
        </w:rPr>
        <w:t xml:space="preserve">ских населенных пунктах стали </w:t>
      </w:r>
      <w:proofErr w:type="spellStart"/>
      <w:r w:rsidR="009370C5" w:rsidRPr="00F90E05">
        <w:rPr>
          <w:sz w:val="28"/>
          <w:szCs w:val="28"/>
        </w:rPr>
        <w:t>Лужский</w:t>
      </w:r>
      <w:proofErr w:type="spellEnd"/>
      <w:r w:rsidR="00B74C95">
        <w:rPr>
          <w:sz w:val="28"/>
          <w:szCs w:val="28"/>
        </w:rPr>
        <w:t xml:space="preserve"> </w:t>
      </w:r>
      <w:r w:rsidR="009370C5" w:rsidRPr="00F90E05">
        <w:rPr>
          <w:sz w:val="28"/>
          <w:szCs w:val="28"/>
        </w:rPr>
        <w:t>(</w:t>
      </w:r>
      <w:r w:rsidR="00F90E05" w:rsidRPr="00F90E05">
        <w:rPr>
          <w:sz w:val="28"/>
          <w:szCs w:val="28"/>
        </w:rPr>
        <w:t>64</w:t>
      </w:r>
      <w:r w:rsidR="009370C5" w:rsidRPr="00F90E05">
        <w:rPr>
          <w:sz w:val="28"/>
          <w:szCs w:val="28"/>
        </w:rPr>
        <w:t>%</w:t>
      </w:r>
      <w:r w:rsidR="00B74C95">
        <w:rPr>
          <w:sz w:val="28"/>
          <w:szCs w:val="28"/>
        </w:rPr>
        <w:t xml:space="preserve"> опрошенных хозяйств</w:t>
      </w:r>
      <w:r w:rsidR="009370C5" w:rsidRPr="00F90E05">
        <w:rPr>
          <w:sz w:val="28"/>
          <w:szCs w:val="28"/>
        </w:rPr>
        <w:t>), Лодейнопольский (</w:t>
      </w:r>
      <w:r w:rsidR="00F90E05" w:rsidRPr="00F90E05">
        <w:rPr>
          <w:sz w:val="28"/>
          <w:szCs w:val="28"/>
        </w:rPr>
        <w:t>52</w:t>
      </w:r>
      <w:r w:rsidR="009370C5" w:rsidRPr="00F90E05">
        <w:rPr>
          <w:sz w:val="28"/>
          <w:szCs w:val="28"/>
        </w:rPr>
        <w:t>%) и Киришский (</w:t>
      </w:r>
      <w:r w:rsidR="00F90E05" w:rsidRPr="00F90E05">
        <w:rPr>
          <w:sz w:val="28"/>
          <w:szCs w:val="28"/>
        </w:rPr>
        <w:t>4</w:t>
      </w:r>
      <w:r w:rsidR="00B74C95">
        <w:rPr>
          <w:sz w:val="28"/>
          <w:szCs w:val="28"/>
        </w:rPr>
        <w:t>5</w:t>
      </w:r>
      <w:r w:rsidR="009370C5" w:rsidRPr="00F90E05">
        <w:rPr>
          <w:sz w:val="28"/>
          <w:szCs w:val="28"/>
        </w:rPr>
        <w:t>%) муниципальные районы.</w:t>
      </w:r>
    </w:p>
    <w:p w:rsidR="009370C5" w:rsidRPr="00F90E05" w:rsidRDefault="00B74C95" w:rsidP="00404BB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9370C5" w:rsidRPr="00F90E05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и</w:t>
      </w:r>
      <w:r w:rsidR="009370C5" w:rsidRPr="00F90E05">
        <w:rPr>
          <w:sz w:val="28"/>
          <w:szCs w:val="28"/>
        </w:rPr>
        <w:t xml:space="preserve"> садоводческих, огороднических и дачных некоммерческих объединений граждан </w:t>
      </w:r>
      <w:r w:rsidR="000939E2">
        <w:rPr>
          <w:sz w:val="28"/>
          <w:szCs w:val="28"/>
        </w:rPr>
        <w:t xml:space="preserve">больше всех опросили </w:t>
      </w:r>
      <w:r>
        <w:rPr>
          <w:sz w:val="28"/>
          <w:szCs w:val="28"/>
        </w:rPr>
        <w:t>в объединениях</w:t>
      </w:r>
      <w:r w:rsidR="009370C5" w:rsidRPr="00F90E05">
        <w:rPr>
          <w:sz w:val="28"/>
          <w:szCs w:val="28"/>
        </w:rPr>
        <w:t xml:space="preserve"> Лодейнопольск</w:t>
      </w:r>
      <w:r>
        <w:rPr>
          <w:sz w:val="28"/>
          <w:szCs w:val="28"/>
        </w:rPr>
        <w:t>ого</w:t>
      </w:r>
      <w:r w:rsidR="000939E2">
        <w:rPr>
          <w:sz w:val="28"/>
          <w:szCs w:val="28"/>
        </w:rPr>
        <w:t xml:space="preserve"> района</w:t>
      </w:r>
      <w:r w:rsidR="009370C5" w:rsidRPr="00F90E05">
        <w:rPr>
          <w:sz w:val="28"/>
          <w:szCs w:val="28"/>
        </w:rPr>
        <w:t xml:space="preserve"> (</w:t>
      </w:r>
      <w:r w:rsidR="00F90E05" w:rsidRPr="00F90E05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="009370C5" w:rsidRPr="00F90E05">
        <w:rPr>
          <w:sz w:val="28"/>
          <w:szCs w:val="28"/>
        </w:rPr>
        <w:t xml:space="preserve">%), </w:t>
      </w:r>
      <w:r w:rsidR="00F90E05" w:rsidRPr="00F90E05">
        <w:rPr>
          <w:sz w:val="28"/>
          <w:szCs w:val="28"/>
        </w:rPr>
        <w:t>Сланцевск</w:t>
      </w:r>
      <w:r>
        <w:rPr>
          <w:sz w:val="28"/>
          <w:szCs w:val="28"/>
        </w:rPr>
        <w:t>ого</w:t>
      </w:r>
      <w:r w:rsidR="009370C5" w:rsidRPr="00F90E05">
        <w:rPr>
          <w:sz w:val="28"/>
          <w:szCs w:val="28"/>
        </w:rPr>
        <w:t xml:space="preserve"> (</w:t>
      </w:r>
      <w:r w:rsidR="00F90E05" w:rsidRPr="00F90E05">
        <w:rPr>
          <w:sz w:val="28"/>
          <w:szCs w:val="28"/>
        </w:rPr>
        <w:t>68</w:t>
      </w:r>
      <w:r w:rsidR="009370C5" w:rsidRPr="00F90E05">
        <w:rPr>
          <w:sz w:val="28"/>
          <w:szCs w:val="28"/>
        </w:rPr>
        <w:t>%) и Всеволожск</w:t>
      </w:r>
      <w:r>
        <w:rPr>
          <w:sz w:val="28"/>
          <w:szCs w:val="28"/>
        </w:rPr>
        <w:t>ого</w:t>
      </w:r>
      <w:r w:rsidR="009370C5" w:rsidRPr="00F90E05">
        <w:rPr>
          <w:sz w:val="28"/>
          <w:szCs w:val="28"/>
        </w:rPr>
        <w:t xml:space="preserve"> (</w:t>
      </w:r>
      <w:r w:rsidR="00F90E05" w:rsidRPr="00F90E05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="009370C5" w:rsidRPr="00F90E05">
        <w:rPr>
          <w:sz w:val="28"/>
          <w:szCs w:val="28"/>
        </w:rPr>
        <w:t>%) муниципальны</w:t>
      </w:r>
      <w:r>
        <w:rPr>
          <w:sz w:val="28"/>
          <w:szCs w:val="28"/>
        </w:rPr>
        <w:t>х</w:t>
      </w:r>
      <w:r w:rsidR="009370C5" w:rsidRPr="00F90E0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="009370C5" w:rsidRPr="00F90E05">
        <w:rPr>
          <w:sz w:val="28"/>
          <w:szCs w:val="28"/>
        </w:rPr>
        <w:t>.</w:t>
      </w:r>
    </w:p>
    <w:p w:rsidR="00404BB9" w:rsidRDefault="00656028" w:rsidP="00404BB9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по </w:t>
      </w:r>
      <w:r w:rsidR="000939E2">
        <w:rPr>
          <w:sz w:val="28"/>
          <w:szCs w:val="28"/>
        </w:rPr>
        <w:t>отчетным формам микропереписи пред</w:t>
      </w:r>
      <w:r>
        <w:rPr>
          <w:sz w:val="28"/>
          <w:szCs w:val="28"/>
        </w:rPr>
        <w:t xml:space="preserve">ставили </w:t>
      </w:r>
      <w:r w:rsidR="00C96C41">
        <w:rPr>
          <w:sz w:val="28"/>
          <w:szCs w:val="28"/>
        </w:rPr>
        <w:t xml:space="preserve">70 </w:t>
      </w:r>
      <w:r>
        <w:rPr>
          <w:sz w:val="28"/>
          <w:szCs w:val="28"/>
        </w:rPr>
        <w:t>сельскохозяйств</w:t>
      </w:r>
      <w:r w:rsidR="000939E2">
        <w:rPr>
          <w:sz w:val="28"/>
          <w:szCs w:val="28"/>
        </w:rPr>
        <w:t>е</w:t>
      </w:r>
      <w:r>
        <w:rPr>
          <w:sz w:val="28"/>
          <w:szCs w:val="28"/>
        </w:rPr>
        <w:t>нных организаций</w:t>
      </w:r>
      <w:r w:rsidR="000939E2">
        <w:rPr>
          <w:sz w:val="28"/>
          <w:szCs w:val="28"/>
        </w:rPr>
        <w:t xml:space="preserve"> или </w:t>
      </w:r>
      <w:r w:rsidR="00C96C41">
        <w:rPr>
          <w:sz w:val="28"/>
          <w:szCs w:val="28"/>
        </w:rPr>
        <w:t xml:space="preserve">13% </w:t>
      </w:r>
      <w:r w:rsidR="000939E2">
        <w:rPr>
          <w:sz w:val="28"/>
          <w:szCs w:val="28"/>
        </w:rPr>
        <w:t>числа включенных в списки</w:t>
      </w:r>
      <w:r w:rsidR="00C96C41">
        <w:rPr>
          <w:sz w:val="28"/>
          <w:szCs w:val="28"/>
        </w:rPr>
        <w:t xml:space="preserve"> и 115 крестьянских (фермерских) хозяйств и и</w:t>
      </w:r>
      <w:r w:rsidR="000939E2">
        <w:rPr>
          <w:sz w:val="28"/>
          <w:szCs w:val="28"/>
        </w:rPr>
        <w:t xml:space="preserve">ндивидуальных предпринимателей  или </w:t>
      </w:r>
      <w:r w:rsidR="00C96C41">
        <w:rPr>
          <w:sz w:val="28"/>
          <w:szCs w:val="28"/>
        </w:rPr>
        <w:t>7%.</w:t>
      </w:r>
      <w:r w:rsidR="000939E2">
        <w:rPr>
          <w:sz w:val="28"/>
          <w:szCs w:val="28"/>
        </w:rPr>
        <w:t xml:space="preserve"> Срок представления </w:t>
      </w:r>
      <w:r w:rsidR="00B4694F">
        <w:rPr>
          <w:sz w:val="28"/>
          <w:szCs w:val="28"/>
        </w:rPr>
        <w:t xml:space="preserve">данных </w:t>
      </w:r>
      <w:r w:rsidR="000939E2">
        <w:rPr>
          <w:sz w:val="28"/>
          <w:szCs w:val="28"/>
        </w:rPr>
        <w:t xml:space="preserve">для этих категорий объектов </w:t>
      </w:r>
      <w:proofErr w:type="spellStart"/>
      <w:r w:rsidR="000939E2">
        <w:rPr>
          <w:sz w:val="28"/>
          <w:szCs w:val="28"/>
        </w:rPr>
        <w:t>сельхозмикропереписи</w:t>
      </w:r>
      <w:proofErr w:type="spellEnd"/>
      <w:r w:rsidR="000939E2">
        <w:rPr>
          <w:sz w:val="28"/>
          <w:szCs w:val="28"/>
        </w:rPr>
        <w:t xml:space="preserve"> 20 августа 2021 года. </w:t>
      </w:r>
    </w:p>
    <w:p w:rsidR="00C96C41" w:rsidRDefault="00C96C41" w:rsidP="00404BB9">
      <w:pPr>
        <w:rPr>
          <w:sz w:val="28"/>
          <w:szCs w:val="28"/>
        </w:rPr>
      </w:pPr>
      <w:r>
        <w:rPr>
          <w:sz w:val="28"/>
          <w:szCs w:val="28"/>
        </w:rPr>
        <w:t>Наиболее активны в предоставлении сведений се</w:t>
      </w:r>
      <w:r w:rsidR="000939E2">
        <w:rPr>
          <w:sz w:val="28"/>
          <w:szCs w:val="28"/>
        </w:rPr>
        <w:t>льхозпроизводители Гатчинского, где отчиталось 41% сельхозорганизаций</w:t>
      </w:r>
      <w:r>
        <w:rPr>
          <w:sz w:val="28"/>
          <w:szCs w:val="28"/>
        </w:rPr>
        <w:t xml:space="preserve"> и Сланцевского </w:t>
      </w:r>
      <w:r w:rsidR="000939E2">
        <w:rPr>
          <w:sz w:val="28"/>
          <w:szCs w:val="28"/>
        </w:rPr>
        <w:t xml:space="preserve">района - </w:t>
      </w:r>
      <w:r>
        <w:rPr>
          <w:sz w:val="28"/>
          <w:szCs w:val="28"/>
        </w:rPr>
        <w:t xml:space="preserve">64% </w:t>
      </w:r>
      <w:r w:rsidR="000939E2">
        <w:rPr>
          <w:sz w:val="28"/>
          <w:szCs w:val="28"/>
        </w:rPr>
        <w:t>крестьянских (фермерских) хозяйств и индивидуальных предпринимателей</w:t>
      </w:r>
      <w:r>
        <w:rPr>
          <w:sz w:val="28"/>
          <w:szCs w:val="28"/>
        </w:rPr>
        <w:t xml:space="preserve">.  </w:t>
      </w:r>
    </w:p>
    <w:p w:rsidR="00404BB9" w:rsidRDefault="000939E2" w:rsidP="00404BB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4BB9" w:rsidRPr="000C5B10">
        <w:rPr>
          <w:sz w:val="28"/>
          <w:szCs w:val="28"/>
        </w:rPr>
        <w:t xml:space="preserve"> Ленинградской области </w:t>
      </w:r>
      <w:proofErr w:type="spellStart"/>
      <w:r w:rsidR="00404BB9">
        <w:rPr>
          <w:sz w:val="28"/>
          <w:szCs w:val="28"/>
        </w:rPr>
        <w:t>микропереписью</w:t>
      </w:r>
      <w:proofErr w:type="spellEnd"/>
      <w:r w:rsidR="00404BB9">
        <w:rPr>
          <w:sz w:val="28"/>
          <w:szCs w:val="28"/>
        </w:rPr>
        <w:t xml:space="preserve"> охвачено</w:t>
      </w:r>
      <w:r w:rsidR="00404BB9" w:rsidRPr="000C5B10">
        <w:rPr>
          <w:sz w:val="28"/>
          <w:szCs w:val="28"/>
        </w:rPr>
        <w:t xml:space="preserve"> </w:t>
      </w:r>
      <w:r w:rsidR="00733C74">
        <w:rPr>
          <w:sz w:val="28"/>
          <w:szCs w:val="28"/>
        </w:rPr>
        <w:t xml:space="preserve">546 </w:t>
      </w:r>
      <w:proofErr w:type="spellStart"/>
      <w:r w:rsidR="00733C74">
        <w:rPr>
          <w:sz w:val="28"/>
          <w:szCs w:val="28"/>
        </w:rPr>
        <w:t>сельхозорганизаций</w:t>
      </w:r>
      <w:proofErr w:type="spellEnd"/>
      <w:r w:rsidR="00733C74">
        <w:rPr>
          <w:sz w:val="28"/>
          <w:szCs w:val="28"/>
        </w:rPr>
        <w:t xml:space="preserve">, 1609 крестьянских (фермерских) хозяйств и индивидуальных предпринимателей, </w:t>
      </w:r>
      <w:r w:rsidR="009370C5">
        <w:rPr>
          <w:sz w:val="28"/>
          <w:szCs w:val="28"/>
        </w:rPr>
        <w:t>268879</w:t>
      </w:r>
      <w:r w:rsidR="00404BB9" w:rsidRPr="000C5B10">
        <w:rPr>
          <w:sz w:val="28"/>
          <w:szCs w:val="28"/>
        </w:rPr>
        <w:t xml:space="preserve"> личных подсобных хозяйств и 3</w:t>
      </w:r>
      <w:r w:rsidR="009370C5">
        <w:rPr>
          <w:sz w:val="28"/>
          <w:szCs w:val="28"/>
        </w:rPr>
        <w:t>819</w:t>
      </w:r>
      <w:r w:rsidR="00404BB9" w:rsidRPr="000C5B10">
        <w:rPr>
          <w:sz w:val="28"/>
          <w:szCs w:val="28"/>
        </w:rPr>
        <w:t xml:space="preserve"> садоводческих, огороднических и дачных некоммерческих</w:t>
      </w:r>
      <w:r w:rsidR="00404BB9">
        <w:rPr>
          <w:sz w:val="28"/>
          <w:szCs w:val="28"/>
        </w:rPr>
        <w:t xml:space="preserve"> </w:t>
      </w:r>
      <w:r w:rsidR="00404BB9" w:rsidRPr="000C5B10">
        <w:rPr>
          <w:sz w:val="28"/>
          <w:szCs w:val="28"/>
        </w:rPr>
        <w:t>объединений граждан.</w:t>
      </w:r>
    </w:p>
    <w:p w:rsidR="009370C5" w:rsidRPr="00404BB9" w:rsidRDefault="009370C5" w:rsidP="00404BB9">
      <w:pPr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Сельскохозяйственная микроперепись продлится до 30 августа </w:t>
      </w:r>
      <w:r>
        <w:rPr>
          <w:sz w:val="28"/>
          <w:szCs w:val="28"/>
        </w:rPr>
        <w:br/>
        <w:t>2021 года.</w:t>
      </w:r>
    </w:p>
    <w:sectPr w:rsidR="009370C5" w:rsidRPr="0040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B9"/>
    <w:rsid w:val="00056A28"/>
    <w:rsid w:val="000939E2"/>
    <w:rsid w:val="001C30A9"/>
    <w:rsid w:val="00404BB9"/>
    <w:rsid w:val="00656028"/>
    <w:rsid w:val="0068739D"/>
    <w:rsid w:val="00733C74"/>
    <w:rsid w:val="008F24AC"/>
    <w:rsid w:val="009370C5"/>
    <w:rsid w:val="009518D3"/>
    <w:rsid w:val="009D1758"/>
    <w:rsid w:val="00B4694F"/>
    <w:rsid w:val="00B74C95"/>
    <w:rsid w:val="00C96C41"/>
    <w:rsid w:val="00DA63AF"/>
    <w:rsid w:val="00F216D8"/>
    <w:rsid w:val="00F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ВСХП-2016   №2</dc:creator>
  <cp:lastModifiedBy>Тимофеева Светлана Александровна</cp:lastModifiedBy>
  <cp:revision>2</cp:revision>
  <cp:lastPrinted>2021-08-13T06:42:00Z</cp:lastPrinted>
  <dcterms:created xsi:type="dcterms:W3CDTF">2021-08-13T11:05:00Z</dcterms:created>
  <dcterms:modified xsi:type="dcterms:W3CDTF">2021-08-13T11:05:00Z</dcterms:modified>
</cp:coreProperties>
</file>